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42236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FA187C" w:rsidRPr="00FA187C">
        <w:rPr>
          <w:rFonts w:ascii="Times New Roman" w:hAnsi="Times New Roman" w:cs="Times New Roman"/>
          <w:sz w:val="28"/>
          <w:szCs w:val="28"/>
        </w:rPr>
        <w:t>31:16:0211004:30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r w:rsidR="00994C39">
        <w:rPr>
          <w:rFonts w:ascii="Times New Roman" w:hAnsi="Times New Roman" w:cs="Times New Roman"/>
          <w:sz w:val="28"/>
          <w:szCs w:val="28"/>
        </w:rPr>
        <w:t xml:space="preserve"> обл</w:t>
      </w:r>
      <w:r w:rsidR="00FA187C">
        <w:rPr>
          <w:rFonts w:ascii="Times New Roman" w:hAnsi="Times New Roman" w:cs="Times New Roman"/>
          <w:sz w:val="28"/>
          <w:szCs w:val="28"/>
        </w:rPr>
        <w:t>.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FA187C" w:rsidRPr="00FA187C">
        <w:rPr>
          <w:rFonts w:ascii="Times New Roman" w:hAnsi="Times New Roman" w:cs="Times New Roman"/>
          <w:sz w:val="28"/>
          <w:szCs w:val="28"/>
        </w:rPr>
        <w:t>ул</w:t>
      </w:r>
      <w:r w:rsidR="00FA187C">
        <w:rPr>
          <w:rFonts w:ascii="Times New Roman" w:hAnsi="Times New Roman" w:cs="Times New Roman"/>
          <w:sz w:val="28"/>
          <w:szCs w:val="28"/>
        </w:rPr>
        <w:t xml:space="preserve">. им. Героя Советского Союза </w:t>
      </w:r>
      <w:r w:rsidR="00FA187C" w:rsidRPr="00FA187C">
        <w:rPr>
          <w:rFonts w:ascii="Times New Roman" w:hAnsi="Times New Roman" w:cs="Times New Roman"/>
          <w:sz w:val="28"/>
          <w:szCs w:val="28"/>
        </w:rPr>
        <w:br/>
        <w:t>Хромых В. П., 9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D37B67">
        <w:rPr>
          <w:rFonts w:ascii="Times New Roman" w:hAnsi="Times New Roman" w:cs="Times New Roman"/>
          <w:sz w:val="28"/>
          <w:szCs w:val="28"/>
        </w:rPr>
        <w:t>ую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FA187C">
        <w:rPr>
          <w:rFonts w:ascii="Times New Roman" w:hAnsi="Times New Roman" w:cs="Times New Roman"/>
          <w:sz w:val="28"/>
          <w:szCs w:val="28"/>
        </w:rPr>
        <w:t>Савелову Татьяну</w:t>
      </w:r>
      <w:r w:rsidR="00FA187C" w:rsidRPr="00FA187C">
        <w:rPr>
          <w:rFonts w:ascii="Times New Roman" w:hAnsi="Times New Roman" w:cs="Times New Roman"/>
          <w:sz w:val="28"/>
          <w:szCs w:val="28"/>
        </w:rPr>
        <w:t xml:space="preserve"> Витальевну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2E55B1">
        <w:rPr>
          <w:rFonts w:ascii="Times New Roman" w:hAnsi="Times New Roman" w:cs="Times New Roman"/>
          <w:sz w:val="28"/>
          <w:szCs w:val="28"/>
        </w:rPr>
        <w:t xml:space="preserve"> …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6C67FB">
        <w:rPr>
          <w:rFonts w:ascii="Times New Roman" w:hAnsi="Times New Roman" w:cs="Times New Roman"/>
          <w:sz w:val="28"/>
          <w:szCs w:val="28"/>
        </w:rPr>
        <w:t> </w:t>
      </w:r>
      <w:r w:rsidR="003B54B8" w:rsidRPr="00C42236">
        <w:rPr>
          <w:rFonts w:ascii="Times New Roman" w:hAnsi="Times New Roman" w:cs="Times New Roman"/>
          <w:sz w:val="28"/>
          <w:szCs w:val="28"/>
        </w:rPr>
        <w:t>Российской</w:t>
      </w:r>
      <w:r w:rsidR="006C67FB">
        <w:rPr>
          <w:rFonts w:ascii="Times New Roman" w:hAnsi="Times New Roman" w:cs="Times New Roman"/>
          <w:sz w:val="28"/>
          <w:szCs w:val="28"/>
        </w:rPr>
        <w:t> </w:t>
      </w:r>
      <w:r w:rsidR="003B54B8" w:rsidRPr="00C42236">
        <w:rPr>
          <w:rFonts w:ascii="Times New Roman" w:hAnsi="Times New Roman" w:cs="Times New Roman"/>
          <w:sz w:val="28"/>
          <w:szCs w:val="28"/>
        </w:rPr>
        <w:t>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6C67FB">
        <w:rPr>
          <w:rFonts w:ascii="Times New Roman" w:hAnsi="Times New Roman" w:cs="Times New Roman"/>
          <w:sz w:val="28"/>
          <w:szCs w:val="28"/>
        </w:rPr>
        <w:t> </w:t>
      </w:r>
      <w:r w:rsidR="003B54B8" w:rsidRPr="00C42236">
        <w:rPr>
          <w:rFonts w:ascii="Times New Roman" w:hAnsi="Times New Roman" w:cs="Times New Roman"/>
          <w:sz w:val="28"/>
          <w:szCs w:val="28"/>
        </w:rPr>
        <w:t>серия</w:t>
      </w:r>
      <w:r w:rsidR="006C67FB">
        <w:rPr>
          <w:rFonts w:ascii="Times New Roman" w:hAnsi="Times New Roman" w:cs="Times New Roman"/>
          <w:sz w:val="28"/>
          <w:szCs w:val="28"/>
        </w:rPr>
        <w:t> 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C67FB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740EA6">
        <w:rPr>
          <w:rFonts w:ascii="Times New Roman" w:hAnsi="Times New Roman" w:cs="Times New Roman"/>
          <w:sz w:val="28"/>
          <w:szCs w:val="28"/>
        </w:rPr>
        <w:t>№</w:t>
      </w:r>
      <w:r w:rsidR="00740EA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B522C7">
        <w:rPr>
          <w:rFonts w:ascii="Times New Roman" w:hAnsi="Times New Roman" w:cs="Times New Roman"/>
          <w:sz w:val="24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187C" w:rsidRPr="00FA187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FA187C" w:rsidRPr="00FA187C">
        <w:rPr>
          <w:rFonts w:ascii="Times New Roman" w:hAnsi="Times New Roman" w:cs="Times New Roman"/>
          <w:sz w:val="28"/>
          <w:szCs w:val="28"/>
        </w:rPr>
        <w:br/>
      </w:r>
      <w:r w:rsidR="002C7052" w:rsidRPr="00C42236">
        <w:rPr>
          <w:rFonts w:ascii="Times New Roman" w:hAnsi="Times New Roman" w:cs="Times New Roman"/>
          <w:sz w:val="28"/>
          <w:szCs w:val="28"/>
        </w:rPr>
        <w:t>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E55B1">
        <w:rPr>
          <w:rFonts w:ascii="Times New Roman" w:hAnsi="Times New Roman" w:cs="Times New Roman"/>
          <w:sz w:val="28"/>
          <w:szCs w:val="28"/>
        </w:rPr>
        <w:t>….</w:t>
      </w:r>
      <w:bookmarkStart w:id="0" w:name="_GoBack"/>
      <w:bookmarkEnd w:id="0"/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FA187C" w:rsidRPr="00FA187C">
        <w:rPr>
          <w:rFonts w:ascii="Times New Roman" w:hAnsi="Times New Roman" w:cs="Times New Roman"/>
          <w:sz w:val="28"/>
          <w:szCs w:val="28"/>
        </w:rPr>
        <w:t xml:space="preserve">Савеловой Татьяны Витальевны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</w:t>
      </w:r>
      <w:r w:rsidR="003442C5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 w:rsidR="003442C5">
        <w:rPr>
          <w:rFonts w:ascii="Times New Roman" w:hAnsi="Times New Roman" w:cs="Times New Roman"/>
          <w:sz w:val="28"/>
          <w:szCs w:val="28"/>
        </w:rPr>
        <w:t> </w:t>
      </w:r>
      <w:r w:rsidR="00636F68" w:rsidRPr="00C42236">
        <w:rPr>
          <w:rFonts w:ascii="Times New Roman" w:hAnsi="Times New Roman" w:cs="Times New Roman"/>
          <w:sz w:val="28"/>
          <w:szCs w:val="28"/>
        </w:rPr>
        <w:t>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3442C5">
        <w:rPr>
          <w:rFonts w:ascii="Times New Roman" w:hAnsi="Times New Roman" w:cs="Times New Roman"/>
          <w:sz w:val="28"/>
          <w:szCs w:val="28"/>
        </w:rPr>
        <w:t> </w:t>
      </w:r>
      <w:r w:rsidR="00636F68" w:rsidRPr="00C42236">
        <w:rPr>
          <w:rFonts w:ascii="Times New Roman" w:hAnsi="Times New Roman" w:cs="Times New Roman"/>
          <w:sz w:val="28"/>
          <w:szCs w:val="28"/>
        </w:rPr>
        <w:t>по</w:t>
      </w:r>
      <w:r w:rsidR="003442C5">
        <w:rPr>
          <w:rFonts w:ascii="Times New Roman" w:hAnsi="Times New Roman" w:cs="Times New Roman"/>
          <w:sz w:val="28"/>
          <w:szCs w:val="28"/>
        </w:rPr>
        <w:t> </w:t>
      </w:r>
      <w:r w:rsidR="00636F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r w:rsidR="00994C39">
        <w:rPr>
          <w:rFonts w:ascii="Times New Roman" w:hAnsi="Times New Roman" w:cs="Times New Roman"/>
          <w:sz w:val="28"/>
          <w:szCs w:val="28"/>
        </w:rPr>
        <w:t xml:space="preserve"> обл</w:t>
      </w:r>
      <w:r w:rsidR="004339A5">
        <w:rPr>
          <w:rFonts w:ascii="Times New Roman" w:hAnsi="Times New Roman" w:cs="Times New Roman"/>
          <w:sz w:val="28"/>
          <w:szCs w:val="28"/>
        </w:rPr>
        <w:t>асть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</w:t>
      </w:r>
      <w:r w:rsidR="004339A5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FA187C" w:rsidRPr="00FA187C">
        <w:rPr>
          <w:rFonts w:ascii="Times New Roman" w:hAnsi="Times New Roman" w:cs="Times New Roman"/>
          <w:sz w:val="28"/>
          <w:szCs w:val="28"/>
        </w:rPr>
        <w:t>ул</w:t>
      </w:r>
      <w:r w:rsidR="00FA187C">
        <w:rPr>
          <w:rFonts w:ascii="Times New Roman" w:hAnsi="Times New Roman" w:cs="Times New Roman"/>
          <w:sz w:val="28"/>
          <w:szCs w:val="28"/>
        </w:rPr>
        <w:t>.</w:t>
      </w:r>
      <w:r w:rsidR="00FA187C" w:rsidRPr="00FA187C">
        <w:rPr>
          <w:rFonts w:ascii="Times New Roman" w:hAnsi="Times New Roman" w:cs="Times New Roman"/>
          <w:sz w:val="28"/>
          <w:szCs w:val="28"/>
        </w:rPr>
        <w:t xml:space="preserve"> им. Героя Советского Союза Хромых В. В., 9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proofErr w:type="gramStart"/>
      <w:r w:rsidR="00292005" w:rsidRPr="00C4223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026D8" w:rsidRPr="00D026D8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A187C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45</cp:revision>
  <cp:lastPrinted>2024-07-17T13:41:00Z</cp:lastPrinted>
  <dcterms:created xsi:type="dcterms:W3CDTF">2022-08-22T10:09:00Z</dcterms:created>
  <dcterms:modified xsi:type="dcterms:W3CDTF">2025-01-15T14:15:00Z</dcterms:modified>
</cp:coreProperties>
</file>