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6F3EF7" w:rsidRPr="006F3EF7">
        <w:rPr>
          <w:sz w:val="28"/>
          <w:szCs w:val="28"/>
        </w:rPr>
        <w:t>начальника отдела координации</w:t>
      </w:r>
      <w:proofErr w:type="gramEnd"/>
      <w:r w:rsidR="006F3EF7" w:rsidRPr="006F3EF7">
        <w:rPr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б) заполненная и подписанная </w:t>
      </w:r>
      <w:hyperlink r:id="rId9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 xml:space="preserve">в Российской Федерации», с фотографией (размер фотографии </w:t>
      </w:r>
      <w:smartTag w:uri="urn:schemas-microsoft-com:office:smarttags" w:element="metricconverter">
        <w:smartTagPr>
          <w:attr w:name="ProductID" w:val="3 см"/>
        </w:smartTagPr>
        <w:r w:rsidRPr="00F84839">
          <w:rPr>
            <w:sz w:val="28"/>
            <w:szCs w:val="28"/>
          </w:rPr>
          <w:t>3 см</w:t>
        </w:r>
      </w:smartTag>
      <w:r w:rsidRPr="00F84839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F84839">
          <w:rPr>
            <w:sz w:val="28"/>
            <w:szCs w:val="28"/>
          </w:rPr>
          <w:t>4 см</w:t>
        </w:r>
      </w:smartTag>
      <w:r w:rsidRPr="00F84839">
        <w:rPr>
          <w:sz w:val="28"/>
          <w:szCs w:val="28"/>
        </w:rPr>
        <w:t>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з) </w:t>
      </w:r>
      <w:hyperlink r:id="rId10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</w:t>
      </w:r>
      <w:r w:rsidRPr="00F84839">
        <w:rPr>
          <w:sz w:val="28"/>
          <w:szCs w:val="28"/>
        </w:rPr>
        <w:lastRenderedPageBreak/>
        <w:t>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16355C">
        <w:rPr>
          <w:b/>
          <w:sz w:val="28"/>
          <w:szCs w:val="28"/>
        </w:rPr>
        <w:t>муниципальной</w:t>
      </w:r>
      <w:proofErr w:type="gramEnd"/>
    </w:p>
    <w:p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16355C" w:rsidRPr="00CB1F29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№ </w:t>
            </w:r>
            <w:proofErr w:type="gramStart"/>
            <w:r w:rsidRPr="003E1873">
              <w:rPr>
                <w:b/>
              </w:rPr>
              <w:t>п</w:t>
            </w:r>
            <w:proofErr w:type="gramEnd"/>
            <w:r w:rsidRPr="003E1873">
              <w:rPr>
                <w:b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16355C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F3EF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</w:t>
            </w:r>
            <w:r w:rsidRPr="006F3EF7">
              <w:rPr>
                <w:sz w:val="26"/>
                <w:szCs w:val="26"/>
              </w:rPr>
              <w:t xml:space="preserve">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6012BF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r w:rsidRPr="006012BF">
              <w:rPr>
                <w:color w:val="000000"/>
                <w:sz w:val="26"/>
                <w:szCs w:val="26"/>
              </w:rPr>
              <w:t>ысшее образование по одному из направлений подготовки или специальности, входящих в укрупненные группы: архитектура, или техника и технологии строительства, или экономика и управление, или юриспруденция, или информатика и вычислительная техника, или техника и технологии наземного транспорта,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      </w:r>
            <w:proofErr w:type="gramEnd"/>
            <w:r w:rsidRPr="006012BF">
              <w:rPr>
                <w:color w:val="000000"/>
                <w:sz w:val="26"/>
                <w:szCs w:val="26"/>
              </w:rPr>
              <w:t xml:space="preserve"> специальностям и направлениям подготовки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16355C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6F3EF7">
              <w:rPr>
                <w:color w:val="000000"/>
                <w:sz w:val="26"/>
                <w:szCs w:val="26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  <w:proofErr w:type="gramEnd"/>
    </w:p>
    <w:p w:rsidR="00CA42E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:rsidR="0016355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№ </w:t>
            </w:r>
            <w:proofErr w:type="gramStart"/>
            <w:r w:rsidRPr="00CB48D6">
              <w:rPr>
                <w:b/>
              </w:rPr>
              <w:t>п</w:t>
            </w:r>
            <w:proofErr w:type="gramEnd"/>
            <w:r w:rsidRPr="00CB48D6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  <w:proofErr w:type="gramEnd"/>
          </w:p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  <w:proofErr w:type="gramEnd"/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6F3EF7" w:rsidP="00167DE0">
            <w:pPr>
              <w:spacing w:line="276" w:lineRule="auto"/>
              <w:rPr>
                <w:sz w:val="26"/>
                <w:szCs w:val="26"/>
              </w:rPr>
            </w:pPr>
            <w:r w:rsidRPr="006F3EF7">
              <w:rPr>
                <w:sz w:val="26"/>
                <w:szCs w:val="26"/>
              </w:rPr>
              <w:t xml:space="preserve">Начальник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16355C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знания: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lastRenderedPageBreak/>
              <w:t>законодательства о порядке работы с обращениями и жалобами граждан;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:rsidR="00167DE0" w:rsidRPr="0016355C" w:rsidRDefault="0016355C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>Функциональные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 xml:space="preserve"> знания: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законодательства в сфере градостроительства и в области архитектуры;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</w:t>
            </w:r>
            <w:r>
              <w:rPr>
                <w:color w:val="000000"/>
                <w:sz w:val="26"/>
                <w:szCs w:val="26"/>
              </w:rPr>
              <w:t xml:space="preserve"> направлений развития жилищного </w:t>
            </w:r>
            <w:r w:rsidRPr="006F3EF7">
              <w:rPr>
                <w:color w:val="000000"/>
                <w:sz w:val="26"/>
                <w:szCs w:val="26"/>
              </w:rPr>
              <w:t>строительства на территории города Белгорода, строительства, реконструкции и капитального ремонта объектов социальной сферы и развития инженерной инфраструктуры;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основ: административного и гражданского права, земельного и жилищного законодательства, бюджетного законодательства, управления персоналом;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административных регламентов по исполнению муниципальных функций и услуг;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стратегии и направлений социально - экономического развития города;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порядка финансирования и расходования финансовых средств подведомственных учреждений;</w:t>
            </w:r>
          </w:p>
          <w:p w:rsidR="00167DE0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 положений антимонопольного законодательства.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16355C" w:rsidRDefault="0016355C" w:rsidP="00167DE0">
            <w:pPr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lastRenderedPageBreak/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умения:</w:t>
            </w:r>
          </w:p>
          <w:p w:rsidR="006F3EF7" w:rsidRPr="006F3EF7" w:rsidRDefault="00167DE0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6F3EF7" w:rsidRPr="006F3EF7">
              <w:rPr>
                <w:rFonts w:eastAsia="MS Mincho"/>
                <w:color w:val="000000"/>
                <w:sz w:val="26"/>
                <w:szCs w:val="26"/>
              </w:rPr>
              <w:t>работы в сфере, соответствующей направлению деятельности структурного подразделения;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владения современными средствами, методами и технологией работы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рассмотрения и подготовки ответов на обращения и жалобы граждан;</w:t>
            </w:r>
          </w:p>
          <w:p w:rsidR="006F3EF7" w:rsidRDefault="006F3EF7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>иные умения, соответствующие специфике замещаемой должности.</w:t>
            </w:r>
          </w:p>
          <w:p w:rsidR="0026081A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</w:p>
          <w:p w:rsidR="00167DE0" w:rsidRPr="0016355C" w:rsidRDefault="0016355C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>умения: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работы по реализации программ, концепций, проектов;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lastRenderedPageBreak/>
              <w:t>проведения экономических расчетов и составления прогнозов;</w:t>
            </w:r>
          </w:p>
          <w:p w:rsidR="00167DE0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FF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осуществления </w:t>
            </w:r>
            <w:proofErr w:type="gramStart"/>
            <w:r w:rsidRPr="006F3EF7">
              <w:rPr>
                <w:rFonts w:eastAsia="MS Mincho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долевым строительством объектов.</w:t>
            </w:r>
          </w:p>
        </w:tc>
      </w:tr>
    </w:tbl>
    <w:p w:rsidR="00CA42EC" w:rsidRDefault="00CA42EC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Прием заявлений и прилагаемых документов на конкурс начинается с </w:t>
      </w:r>
      <w:r w:rsidR="004E3B09">
        <w:rPr>
          <w:b/>
          <w:sz w:val="28"/>
        </w:rPr>
        <w:t>22</w:t>
      </w:r>
      <w:r w:rsidRPr="0016355C">
        <w:rPr>
          <w:b/>
          <w:sz w:val="28"/>
        </w:rPr>
        <w:t xml:space="preserve"> </w:t>
      </w:r>
      <w:r w:rsidR="0039259D">
        <w:rPr>
          <w:b/>
          <w:sz w:val="28"/>
        </w:rPr>
        <w:t>января</w:t>
      </w:r>
      <w:r w:rsidR="0031582A">
        <w:rPr>
          <w:b/>
          <w:sz w:val="28"/>
        </w:rPr>
        <w:t xml:space="preserve"> </w:t>
      </w:r>
      <w:r w:rsidRPr="0016355C">
        <w:rPr>
          <w:b/>
          <w:sz w:val="28"/>
        </w:rPr>
        <w:t>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="004E3B09">
        <w:rPr>
          <w:b/>
          <w:sz w:val="28"/>
        </w:rPr>
        <w:t>11</w:t>
      </w:r>
      <w:r w:rsidRPr="0016355C">
        <w:rPr>
          <w:b/>
          <w:sz w:val="28"/>
        </w:rPr>
        <w:t xml:space="preserve"> </w:t>
      </w:r>
      <w:r w:rsidR="0039259D">
        <w:rPr>
          <w:b/>
          <w:sz w:val="28"/>
        </w:rPr>
        <w:t>февраля</w:t>
      </w:r>
      <w:r w:rsidRPr="0016355C">
        <w:rPr>
          <w:b/>
          <w:sz w:val="28"/>
        </w:rPr>
        <w:t xml:space="preserve"> 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</w:p>
    <w:p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:rsidR="00F369FE" w:rsidRPr="00EA3F51" w:rsidRDefault="00F369FE" w:rsidP="00F369FE">
      <w:pPr>
        <w:rPr>
          <w:sz w:val="16"/>
          <w:szCs w:val="16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F369FE" w:rsidRPr="00CF2FDD" w:rsidRDefault="00F369FE" w:rsidP="00F369FE">
      <w:pPr>
        <w:ind w:left="-426" w:firstLine="426"/>
        <w:rPr>
          <w:sz w:val="20"/>
          <w:szCs w:val="20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1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9D" w:rsidRDefault="0020749D" w:rsidP="00132499">
      <w:r>
        <w:separator/>
      </w:r>
    </w:p>
  </w:endnote>
  <w:endnote w:type="continuationSeparator" w:id="0">
    <w:p w:rsidR="0020749D" w:rsidRDefault="0020749D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9D" w:rsidRDefault="0020749D" w:rsidP="00132499">
      <w:r>
        <w:separator/>
      </w:r>
    </w:p>
  </w:footnote>
  <w:footnote w:type="continuationSeparator" w:id="0">
    <w:p w:rsidR="0020749D" w:rsidRDefault="0020749D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82CFA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0749D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1930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9259D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E3B09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E53"/>
    <w:rsid w:val="00666528"/>
    <w:rsid w:val="0066710C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DE93A5EA7E04EAD2EBF14B1182AE58297BB2155B5D9D475EDF59BFEA91F2C2481D50D82729D536F0DF980629AE6D1FE49286B12E0AC6949U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DE93A5EA7E04EAD2EBF14B1182AE58497BE2554B5D9D475EDF59BFEA91F2C2481D50D82729D5768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B690-EDD5-40C5-91E9-7E68069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148</cp:revision>
  <cp:lastPrinted>2024-01-22T06:32:00Z</cp:lastPrinted>
  <dcterms:created xsi:type="dcterms:W3CDTF">2018-05-07T08:43:00Z</dcterms:created>
  <dcterms:modified xsi:type="dcterms:W3CDTF">2024-01-22T07:24:00Z</dcterms:modified>
</cp:coreProperties>
</file>